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9D" w:rsidRPr="00D70163" w:rsidRDefault="00BA329D" w:rsidP="00BA329D">
      <w:pPr>
        <w:pStyle w:val="a9"/>
        <w:jc w:val="center"/>
      </w:pPr>
      <w:r w:rsidRPr="00D70163">
        <w:rPr>
          <w:noProof/>
          <w:sz w:val="24"/>
          <w:szCs w:val="24"/>
          <w:lang w:eastAsia="ru-RU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9D" w:rsidRPr="009D0876" w:rsidRDefault="00BA329D" w:rsidP="00BA329D">
      <w:pPr>
        <w:jc w:val="center"/>
        <w:rPr>
          <w:b/>
          <w:sz w:val="16"/>
          <w:szCs w:val="16"/>
          <w:lang w:val="uk-UA"/>
        </w:rPr>
      </w:pPr>
    </w:p>
    <w:p w:rsidR="00BA329D" w:rsidRPr="00D70163" w:rsidRDefault="00BA329D" w:rsidP="00BA329D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КОРОСТИШІВСЬКА МІСЬКА РАДА</w:t>
      </w:r>
    </w:p>
    <w:p w:rsidR="00BA329D" w:rsidRPr="00D70163" w:rsidRDefault="00BA329D" w:rsidP="00BA329D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ВИКОНАВЧИЙ  КОМІТЕТ</w:t>
      </w:r>
    </w:p>
    <w:p w:rsidR="00BA329D" w:rsidRPr="00D70163" w:rsidRDefault="00BA329D" w:rsidP="00BA329D">
      <w:pPr>
        <w:jc w:val="center"/>
        <w:rPr>
          <w:b/>
          <w:sz w:val="22"/>
          <w:szCs w:val="22"/>
          <w:lang w:val="uk-UA"/>
        </w:rPr>
      </w:pPr>
      <w:r w:rsidRPr="00D70163">
        <w:rPr>
          <w:b/>
          <w:sz w:val="22"/>
          <w:szCs w:val="22"/>
          <w:lang w:val="uk-UA"/>
        </w:rPr>
        <w:t xml:space="preserve">м. </w:t>
      </w:r>
      <w:proofErr w:type="spellStart"/>
      <w:r w:rsidRPr="00D70163">
        <w:rPr>
          <w:b/>
          <w:sz w:val="22"/>
          <w:szCs w:val="22"/>
          <w:lang w:val="uk-UA"/>
        </w:rPr>
        <w:t>К</w:t>
      </w:r>
      <w:r>
        <w:rPr>
          <w:b/>
          <w:sz w:val="22"/>
          <w:szCs w:val="22"/>
          <w:lang w:val="uk-UA"/>
        </w:rPr>
        <w:t>оростишів</w:t>
      </w:r>
      <w:proofErr w:type="spellEnd"/>
    </w:p>
    <w:p w:rsidR="00BA329D" w:rsidRDefault="00BA329D" w:rsidP="00BA329D">
      <w:pPr>
        <w:jc w:val="center"/>
        <w:rPr>
          <w:b/>
          <w:lang w:val="uk-UA"/>
        </w:rPr>
      </w:pPr>
    </w:p>
    <w:p w:rsidR="00BA329D" w:rsidRPr="00C6767F" w:rsidRDefault="00BA329D" w:rsidP="00BA329D">
      <w:pPr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BA329D" w:rsidRPr="00C6767F" w:rsidRDefault="00BA329D" w:rsidP="00BA329D">
      <w:pPr>
        <w:rPr>
          <w:lang w:val="uk-UA"/>
        </w:rPr>
      </w:pPr>
    </w:p>
    <w:p w:rsidR="00BA329D" w:rsidRPr="00AE7724" w:rsidRDefault="00BA329D" w:rsidP="00BA329D">
      <w:pPr>
        <w:rPr>
          <w:sz w:val="16"/>
          <w:szCs w:val="16"/>
          <w:lang w:val="uk-UA"/>
        </w:rPr>
      </w:pPr>
    </w:p>
    <w:p w:rsidR="00BA329D" w:rsidRPr="009D0876" w:rsidRDefault="00BA329D" w:rsidP="00BA329D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_______________  </w:t>
      </w:r>
      <w:r w:rsidRPr="009D0876">
        <w:rPr>
          <w:sz w:val="26"/>
          <w:szCs w:val="26"/>
          <w:lang w:val="uk-UA"/>
        </w:rPr>
        <w:t xml:space="preserve">                                                              </w:t>
      </w:r>
      <w:r>
        <w:rPr>
          <w:sz w:val="26"/>
          <w:szCs w:val="26"/>
          <w:lang w:val="uk-UA"/>
        </w:rPr>
        <w:t xml:space="preserve">                       № </w:t>
      </w:r>
      <w:r w:rsidRPr="009D0876">
        <w:rPr>
          <w:sz w:val="26"/>
          <w:szCs w:val="26"/>
          <w:lang w:val="uk-UA"/>
        </w:rPr>
        <w:t>___</w:t>
      </w:r>
    </w:p>
    <w:p w:rsidR="006F0102" w:rsidRDefault="006F0102" w:rsidP="006F0102">
      <w:pPr>
        <w:jc w:val="both"/>
        <w:rPr>
          <w:b/>
          <w:sz w:val="28"/>
          <w:szCs w:val="28"/>
          <w:lang w:val="uk-UA"/>
        </w:rPr>
      </w:pPr>
    </w:p>
    <w:p w:rsidR="007E02BA" w:rsidRDefault="006F0102" w:rsidP="006F01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мережі</w:t>
      </w:r>
      <w:r w:rsidRPr="006F0102">
        <w:rPr>
          <w:sz w:val="28"/>
          <w:szCs w:val="28"/>
          <w:lang w:val="uk-UA"/>
        </w:rPr>
        <w:t xml:space="preserve"> </w:t>
      </w:r>
    </w:p>
    <w:p w:rsidR="006F0102" w:rsidRDefault="007E02BA" w:rsidP="006F01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6F0102">
        <w:rPr>
          <w:sz w:val="28"/>
          <w:szCs w:val="28"/>
          <w:lang w:val="uk-UA"/>
        </w:rPr>
        <w:t>акладів</w:t>
      </w:r>
      <w:r>
        <w:rPr>
          <w:sz w:val="28"/>
          <w:szCs w:val="28"/>
          <w:lang w:val="uk-UA"/>
        </w:rPr>
        <w:t xml:space="preserve"> </w:t>
      </w:r>
      <w:r w:rsidR="006F0102">
        <w:rPr>
          <w:sz w:val="28"/>
          <w:szCs w:val="28"/>
          <w:lang w:val="uk-UA"/>
        </w:rPr>
        <w:t xml:space="preserve">освіти </w:t>
      </w:r>
      <w:bookmarkStart w:id="0" w:name="_GoBack"/>
      <w:bookmarkEnd w:id="0"/>
    </w:p>
    <w:p w:rsidR="006F0102" w:rsidRDefault="006F0102" w:rsidP="006F01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 міської ради</w:t>
      </w:r>
    </w:p>
    <w:p w:rsidR="006F0102" w:rsidRDefault="00BA329D" w:rsidP="006F01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2021-2022</w:t>
      </w:r>
      <w:r w:rsidR="006F0102">
        <w:rPr>
          <w:sz w:val="28"/>
          <w:szCs w:val="28"/>
          <w:lang w:val="uk-UA"/>
        </w:rPr>
        <w:t xml:space="preserve"> навчальний рік</w:t>
      </w:r>
    </w:p>
    <w:p w:rsidR="006F0102" w:rsidRDefault="006F0102" w:rsidP="006F0102">
      <w:pPr>
        <w:jc w:val="both"/>
        <w:rPr>
          <w:sz w:val="18"/>
          <w:szCs w:val="18"/>
          <w:lang w:val="uk-UA"/>
        </w:rPr>
      </w:pPr>
    </w:p>
    <w:p w:rsidR="006F0102" w:rsidRPr="005C70C1" w:rsidRDefault="00120FC3" w:rsidP="006F010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AF6356">
        <w:rPr>
          <w:sz w:val="28"/>
          <w:szCs w:val="28"/>
          <w:lang w:val="uk-UA"/>
        </w:rPr>
        <w:t>пп.1 п «а»</w:t>
      </w:r>
      <w:r>
        <w:rPr>
          <w:sz w:val="28"/>
          <w:szCs w:val="28"/>
          <w:lang w:val="uk-UA"/>
        </w:rPr>
        <w:t xml:space="preserve"> </w:t>
      </w:r>
      <w:r w:rsidR="00AF6356">
        <w:rPr>
          <w:sz w:val="28"/>
          <w:szCs w:val="28"/>
          <w:lang w:val="uk-UA"/>
        </w:rPr>
        <w:t xml:space="preserve">ст. </w:t>
      </w:r>
      <w:r>
        <w:rPr>
          <w:sz w:val="28"/>
          <w:szCs w:val="28"/>
          <w:lang w:val="uk-UA"/>
        </w:rPr>
        <w:t>32</w:t>
      </w:r>
      <w:r w:rsidR="006F0102">
        <w:rPr>
          <w:sz w:val="28"/>
          <w:szCs w:val="28"/>
          <w:lang w:val="uk-UA"/>
        </w:rPr>
        <w:t xml:space="preserve"> Закону України «Про місцеве самов</w:t>
      </w:r>
      <w:r>
        <w:rPr>
          <w:sz w:val="28"/>
          <w:szCs w:val="28"/>
          <w:lang w:val="uk-UA"/>
        </w:rPr>
        <w:t>рядування в Україні», статтею 66</w:t>
      </w:r>
      <w:r w:rsidR="006F0102">
        <w:rPr>
          <w:sz w:val="28"/>
          <w:szCs w:val="28"/>
          <w:lang w:val="uk-UA"/>
        </w:rPr>
        <w:t xml:space="preserve"> Закону України «Про освіту»</w:t>
      </w:r>
      <w:r w:rsidR="00BA329D">
        <w:rPr>
          <w:sz w:val="28"/>
          <w:szCs w:val="28"/>
          <w:lang w:val="uk-UA"/>
        </w:rPr>
        <w:t>,</w:t>
      </w:r>
      <w:r w:rsidR="00A005F7">
        <w:rPr>
          <w:sz w:val="28"/>
          <w:szCs w:val="28"/>
          <w:lang w:val="uk-UA"/>
        </w:rPr>
        <w:t xml:space="preserve"> виконавчий комітет</w:t>
      </w:r>
      <w:r w:rsidR="00724BD6">
        <w:rPr>
          <w:sz w:val="28"/>
          <w:szCs w:val="28"/>
          <w:lang w:val="uk-UA"/>
        </w:rPr>
        <w:t xml:space="preserve"> міської ради</w:t>
      </w:r>
    </w:p>
    <w:p w:rsidR="006F0102" w:rsidRPr="005C70C1" w:rsidRDefault="006F0102" w:rsidP="006F0102">
      <w:pPr>
        <w:ind w:firstLine="567"/>
        <w:jc w:val="both"/>
        <w:rPr>
          <w:sz w:val="28"/>
          <w:szCs w:val="28"/>
          <w:lang w:val="uk-UA"/>
        </w:rPr>
      </w:pPr>
    </w:p>
    <w:p w:rsidR="006F0102" w:rsidRPr="005C70C1" w:rsidRDefault="00A005F7" w:rsidP="006F01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6F0102" w:rsidRPr="005C70C1">
        <w:rPr>
          <w:b/>
          <w:sz w:val="28"/>
          <w:szCs w:val="28"/>
          <w:lang w:val="uk-UA"/>
        </w:rPr>
        <w:t xml:space="preserve"> :</w:t>
      </w:r>
    </w:p>
    <w:p w:rsidR="006F0102" w:rsidRPr="005C70C1" w:rsidRDefault="006F0102" w:rsidP="006F0102">
      <w:pPr>
        <w:ind w:firstLine="567"/>
        <w:jc w:val="both"/>
        <w:rPr>
          <w:b/>
          <w:sz w:val="28"/>
          <w:szCs w:val="28"/>
          <w:lang w:val="uk-UA"/>
        </w:rPr>
      </w:pPr>
    </w:p>
    <w:p w:rsidR="006F0102" w:rsidRDefault="00BA329D" w:rsidP="00BA329D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F0102">
        <w:rPr>
          <w:sz w:val="28"/>
          <w:szCs w:val="28"/>
          <w:lang w:val="uk-UA"/>
        </w:rPr>
        <w:t>Затвердити кіль</w:t>
      </w:r>
      <w:r w:rsidR="007E02BA">
        <w:rPr>
          <w:sz w:val="28"/>
          <w:szCs w:val="28"/>
          <w:lang w:val="uk-UA"/>
        </w:rPr>
        <w:t xml:space="preserve">кісні показники мережі закладів </w:t>
      </w:r>
      <w:r w:rsidR="006F0102">
        <w:rPr>
          <w:sz w:val="28"/>
          <w:szCs w:val="28"/>
          <w:lang w:val="uk-UA"/>
        </w:rPr>
        <w:t>освіти Коростишівської міської ради:</w:t>
      </w:r>
    </w:p>
    <w:p w:rsidR="007E02BA" w:rsidRDefault="00BA329D" w:rsidP="00BA329D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 </w:t>
      </w:r>
      <w:r w:rsidR="007E02BA">
        <w:rPr>
          <w:sz w:val="28"/>
          <w:szCs w:val="28"/>
          <w:lang w:val="uk-UA"/>
        </w:rPr>
        <w:t>кількість закладів загальної середньої освіти, класів і контингент учнів (додаток 1);</w:t>
      </w:r>
    </w:p>
    <w:p w:rsidR="007E02BA" w:rsidRDefault="00BA329D" w:rsidP="00BA329D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7E02BA">
        <w:rPr>
          <w:sz w:val="28"/>
          <w:szCs w:val="28"/>
          <w:lang w:val="uk-UA"/>
        </w:rPr>
        <w:t xml:space="preserve">кількість закладів </w:t>
      </w:r>
      <w:r w:rsidR="008679A6">
        <w:rPr>
          <w:sz w:val="28"/>
          <w:szCs w:val="28"/>
          <w:lang w:val="uk-UA"/>
        </w:rPr>
        <w:t>загальної середньої освіти</w:t>
      </w:r>
      <w:r w:rsidR="007E02BA">
        <w:rPr>
          <w:sz w:val="28"/>
          <w:szCs w:val="28"/>
          <w:lang w:val="uk-UA"/>
        </w:rPr>
        <w:t>, у них груп продовженого дня та учнів (додаток 2);</w:t>
      </w:r>
    </w:p>
    <w:p w:rsidR="004A2BCD" w:rsidRDefault="00BA329D" w:rsidP="00BA329D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 </w:t>
      </w:r>
      <w:r w:rsidR="0076262B">
        <w:rPr>
          <w:sz w:val="28"/>
          <w:szCs w:val="28"/>
          <w:lang w:val="uk-UA"/>
        </w:rPr>
        <w:t>кількість закладів дошкільної освіти, груп та дітей у них</w:t>
      </w:r>
      <w:r>
        <w:rPr>
          <w:sz w:val="28"/>
          <w:szCs w:val="28"/>
          <w:lang w:val="uk-UA"/>
        </w:rPr>
        <w:t xml:space="preserve"> </w:t>
      </w:r>
      <w:r w:rsidR="00E34B1A">
        <w:rPr>
          <w:sz w:val="28"/>
          <w:szCs w:val="28"/>
          <w:lang w:val="uk-UA"/>
        </w:rPr>
        <w:t>(додаток 3</w:t>
      </w:r>
      <w:r w:rsidR="0076262B">
        <w:rPr>
          <w:sz w:val="28"/>
          <w:szCs w:val="28"/>
          <w:lang w:val="uk-UA"/>
        </w:rPr>
        <w:t>);</w:t>
      </w:r>
    </w:p>
    <w:p w:rsidR="0076262B" w:rsidRPr="00122BBF" w:rsidRDefault="00BA329D" w:rsidP="00BA329D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="0076262B">
        <w:rPr>
          <w:sz w:val="28"/>
          <w:szCs w:val="28"/>
          <w:lang w:val="uk-UA"/>
        </w:rPr>
        <w:t>кількість закладів позашкільної освіти, груп та дітей у них</w:t>
      </w:r>
      <w:r>
        <w:rPr>
          <w:sz w:val="28"/>
          <w:szCs w:val="28"/>
          <w:lang w:val="uk-UA"/>
        </w:rPr>
        <w:t xml:space="preserve">      </w:t>
      </w:r>
      <w:r w:rsidR="0076262B">
        <w:rPr>
          <w:sz w:val="28"/>
          <w:szCs w:val="28"/>
          <w:lang w:val="uk-UA"/>
        </w:rPr>
        <w:t xml:space="preserve"> </w:t>
      </w:r>
      <w:r w:rsidR="00E34B1A">
        <w:rPr>
          <w:sz w:val="28"/>
          <w:szCs w:val="28"/>
          <w:lang w:val="uk-UA"/>
        </w:rPr>
        <w:t>(додаток 4</w:t>
      </w:r>
      <w:r w:rsidR="0076262B">
        <w:rPr>
          <w:sz w:val="28"/>
          <w:szCs w:val="28"/>
          <w:lang w:val="uk-UA"/>
        </w:rPr>
        <w:t>).</w:t>
      </w:r>
    </w:p>
    <w:p w:rsidR="00BA329D" w:rsidRDefault="006F0102" w:rsidP="00BA329D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 w:rsidR="00BA329D">
        <w:rPr>
          <w:sz w:val="28"/>
          <w:szCs w:val="28"/>
          <w:lang w:val="uk-UA"/>
        </w:rPr>
        <w:t>Контроль за виконанням даного  рішення покласти на заступника міського голови з питань діяльності виконавчих органів ради</w:t>
      </w:r>
      <w:r w:rsidR="00BA329D">
        <w:rPr>
          <w:sz w:val="28"/>
          <w:szCs w:val="28"/>
          <w:lang w:val="uk-UA"/>
        </w:rPr>
        <w:t xml:space="preserve">        </w:t>
      </w:r>
      <w:r w:rsidR="00BA329D">
        <w:rPr>
          <w:sz w:val="28"/>
          <w:szCs w:val="28"/>
          <w:lang w:val="uk-UA"/>
        </w:rPr>
        <w:t xml:space="preserve"> Бондарчука С.В.</w:t>
      </w:r>
    </w:p>
    <w:p w:rsidR="006F0102" w:rsidRPr="00B9022F" w:rsidRDefault="006F0102" w:rsidP="00BA329D">
      <w:pPr>
        <w:pStyle w:val="a6"/>
        <w:ind w:left="0" w:right="-144" w:firstLine="709"/>
        <w:jc w:val="both"/>
        <w:rPr>
          <w:sz w:val="28"/>
          <w:szCs w:val="28"/>
          <w:lang w:val="uk-UA"/>
        </w:rPr>
      </w:pPr>
    </w:p>
    <w:p w:rsidR="006F0102" w:rsidRDefault="006F0102" w:rsidP="006F0102">
      <w:pPr>
        <w:jc w:val="both"/>
        <w:rPr>
          <w:b/>
          <w:sz w:val="28"/>
          <w:szCs w:val="28"/>
          <w:lang w:val="uk-UA"/>
        </w:rPr>
      </w:pPr>
    </w:p>
    <w:p w:rsidR="006F0102" w:rsidRDefault="006F0102" w:rsidP="006F0102">
      <w:pPr>
        <w:jc w:val="both"/>
        <w:rPr>
          <w:b/>
          <w:sz w:val="28"/>
          <w:szCs w:val="28"/>
          <w:lang w:val="uk-UA"/>
        </w:rPr>
      </w:pPr>
    </w:p>
    <w:p w:rsidR="006F0102" w:rsidRDefault="006F0102" w:rsidP="006F0102">
      <w:pPr>
        <w:pStyle w:val="a3"/>
        <w:tabs>
          <w:tab w:val="left" w:pos="6420"/>
        </w:tabs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Міський голова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    І.М. Кохан</w:t>
      </w:r>
    </w:p>
    <w:p w:rsidR="006F0102" w:rsidRDefault="006F0102" w:rsidP="006F0102">
      <w:pPr>
        <w:rPr>
          <w:lang w:val="uk-UA"/>
        </w:rPr>
      </w:pPr>
    </w:p>
    <w:p w:rsidR="00BA329D" w:rsidRDefault="00BA329D" w:rsidP="00BA329D">
      <w:pPr>
        <w:rPr>
          <w:lang w:val="uk-UA"/>
        </w:rPr>
      </w:pPr>
      <w:r>
        <w:rPr>
          <w:lang w:val="uk-UA"/>
        </w:rPr>
        <w:t>Розробник:</w:t>
      </w:r>
    </w:p>
    <w:p w:rsidR="00BA329D" w:rsidRDefault="00BA329D" w:rsidP="00BA329D">
      <w:pPr>
        <w:rPr>
          <w:lang w:val="uk-UA"/>
        </w:rPr>
      </w:pPr>
      <w:r>
        <w:rPr>
          <w:lang w:val="uk-UA"/>
        </w:rPr>
        <w:t>Керівник структурного підрозділу:</w:t>
      </w:r>
    </w:p>
    <w:p w:rsidR="00BA329D" w:rsidRDefault="00BA329D" w:rsidP="00BA329D">
      <w:pPr>
        <w:rPr>
          <w:lang w:val="uk-UA"/>
        </w:rPr>
      </w:pPr>
      <w:r>
        <w:rPr>
          <w:lang w:val="uk-UA"/>
        </w:rPr>
        <w:t>Відділ правової та кадрової роботи:</w:t>
      </w:r>
    </w:p>
    <w:p w:rsidR="00BA329D" w:rsidRDefault="00BA329D" w:rsidP="00BA329D">
      <w:pPr>
        <w:rPr>
          <w:lang w:val="uk-UA"/>
        </w:rPr>
      </w:pPr>
      <w:r>
        <w:rPr>
          <w:lang w:val="uk-UA"/>
        </w:rPr>
        <w:t>Заступник міського голови за профілем:</w:t>
      </w:r>
    </w:p>
    <w:p w:rsidR="00BA329D" w:rsidRDefault="00BA329D" w:rsidP="00BA329D">
      <w:pPr>
        <w:rPr>
          <w:lang w:val="uk-UA"/>
        </w:rPr>
      </w:pPr>
      <w:r>
        <w:rPr>
          <w:lang w:val="uk-UA"/>
        </w:rPr>
        <w:t>Інші:</w:t>
      </w:r>
    </w:p>
    <w:p w:rsidR="006C4912" w:rsidRDefault="006C4912"/>
    <w:sectPr w:rsidR="006C4912" w:rsidSect="0018379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B2"/>
    <w:rsid w:val="00120FC3"/>
    <w:rsid w:val="00183790"/>
    <w:rsid w:val="002F7424"/>
    <w:rsid w:val="00422132"/>
    <w:rsid w:val="004A2BCD"/>
    <w:rsid w:val="006C4912"/>
    <w:rsid w:val="006F0102"/>
    <w:rsid w:val="00704A44"/>
    <w:rsid w:val="00724BD6"/>
    <w:rsid w:val="0076262B"/>
    <w:rsid w:val="007E02BA"/>
    <w:rsid w:val="008679A6"/>
    <w:rsid w:val="00A005F7"/>
    <w:rsid w:val="00AC09DF"/>
    <w:rsid w:val="00AF6356"/>
    <w:rsid w:val="00BA329D"/>
    <w:rsid w:val="00C462B2"/>
    <w:rsid w:val="00CD2215"/>
    <w:rsid w:val="00D767F0"/>
    <w:rsid w:val="00E3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9A600-D605-43AC-94B8-FC70BF37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0102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6F0102"/>
    <w:pPr>
      <w:jc w:val="center"/>
    </w:pPr>
    <w:rPr>
      <w:b/>
      <w:bCs/>
      <w:sz w:val="28"/>
      <w:lang w:val="uk-UA"/>
    </w:rPr>
  </w:style>
  <w:style w:type="character" w:customStyle="1" w:styleId="a5">
    <w:name w:val="Название Знак"/>
    <w:basedOn w:val="a0"/>
    <w:link w:val="a4"/>
    <w:rsid w:val="006F010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Normal1">
    <w:name w:val="Normal1"/>
    <w:rsid w:val="006F01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F01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01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1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A32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Image&amp;Matros ®</cp:lastModifiedBy>
  <cp:revision>2</cp:revision>
  <cp:lastPrinted>2021-08-12T11:05:00Z</cp:lastPrinted>
  <dcterms:created xsi:type="dcterms:W3CDTF">2021-08-12T13:17:00Z</dcterms:created>
  <dcterms:modified xsi:type="dcterms:W3CDTF">2021-08-12T13:17:00Z</dcterms:modified>
</cp:coreProperties>
</file>